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keepNext/>
        <w:keepLines/>
        <w:outlineLvl w:val="0"/>
        <w:jc w:val="right"/>
        <w:spacing w:after="0"/>
        <w:rPr>
          <w:bdr w:val="none"/>
          <w:lang w:eastAsia="ru-RU"/>
          <w:rFonts w:ascii="Times New Roman" w:eastAsia="Times New Roman" w:hAnsi="Times New Roman" w:cs="BiauKai"/>
          <w:b/>
          <w:color w:val="000000"/>
          <w:sz w:val="26"/>
          <w:szCs w:val="26"/>
        </w:rPr>
      </w:pPr>
      <w:r>
        <w:rPr>
          <w:bdr w:val="none"/>
          <w:lang w:eastAsia="ru-RU"/>
          <w:rFonts w:ascii="Times New Roman" w:eastAsia="Times New Roman" w:hAnsi="Times New Roman" w:cs="BiauKai"/>
          <w:b/>
          <w:color w:val="000000"/>
          <w:sz w:val="26"/>
          <w:szCs w:val="26"/>
        </w:rPr>
        <w:t xml:space="preserve">Приложение №1 </w:t>
      </w:r>
    </w:p>
    <w:p>
      <w:pPr>
        <w:keepNext/>
        <w:keepLines/>
        <w:outlineLvl w:val="0"/>
        <w:jc w:val="right"/>
        <w:spacing w:after="0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bdr w:val="none"/>
          <w:lang w:eastAsia="ru-RU"/>
          <w:rFonts w:ascii="Times New Roman" w:eastAsia="Times New Roman" w:hAnsi="Times New Roman" w:cs="Times New Roman"/>
          <w:color w:val="000000"/>
          <w:sz w:val="26"/>
          <w:szCs w:val="26"/>
        </w:rPr>
        <w:t xml:space="preserve">к положению о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I Всероссийском </w:t>
      </w:r>
    </w:p>
    <w:p>
      <w:pPr>
        <w:keepNext/>
        <w:keepLines/>
        <w:outlineLvl w:val="0"/>
        <w:jc w:val="right"/>
        <w:spacing w:after="0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онлайн – фестивале книги «Читающая Россия»</w:t>
      </w:r>
    </w:p>
    <w:tbl>
      <w:tblPr>
        <w:tblW w:w="10105" w:type="dxa"/>
        <w:tblInd w:w="-240" w:type="dxa"/>
        <w:tblLook w:val="04A0" w:firstRow="1" w:lastRow="0" w:firstColumn="1" w:lastColumn="0" w:noHBand="0" w:noVBand="1"/>
        <w:tblCellMar>
          <w:top w:w="0" w:type="dxa"/>
          <w:left w:w="0" w:type="dxa"/>
          <w:bottom w:w="0" w:type="dxa"/>
          <w:right w:w="0" w:type="dxa"/>
        </w:tblCellMar>
      </w:tblPr>
      <w:tblGrid>
        <w:gridCol w:w="4195"/>
        <w:gridCol w:w="5909"/>
      </w:tblGrid>
      <w:tr>
        <w:tc>
          <w:tcPr>
            <w:tcW w:w="4195" w:type="dxa"/>
          </w:tcPr>
          <w:p>
            <w:pPr>
              <w:spacing w:after="0"/>
              <w:textAlignment w:val="baseline"/>
              <w:rPr>
                <w:bdr w:val="none"/>
                <w:lang w:eastAsia="ru-RU"/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bdr w:val="none"/>
                <w:lang w:eastAsia="ru-RU"/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>
              <w:rPr>
                <w:bdr w:val="none"/>
                <w:lang w:eastAsia="ru-RU"/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РПО </w:t>
            </w:r>
          </w:p>
          <w:tbl>
            <w:tblPr>
              <w:tblStyle w:val="afffff1"/>
              <w:tblW w:w="4080" w:type="dxa"/>
              <w:tblInd w:w="0" w:type="dxa"/>
              <w:tblLook w:val="04A0" w:firstRow="1" w:lastRow="0" w:firstColumn="1" w:lastColumn="0" w:noHBand="0" w:noVBand="1"/>
            </w:tblPr>
            <w:tblGrid>
              <w:gridCol w:w="298"/>
              <w:gridCol w:w="299"/>
              <w:gridCol w:w="299"/>
              <w:gridCol w:w="299"/>
              <w:gridCol w:w="299"/>
              <w:gridCol w:w="299"/>
              <w:gridCol w:w="299"/>
              <w:gridCol w:w="299"/>
              <w:gridCol w:w="299"/>
              <w:gridCol w:w="299"/>
              <w:gridCol w:w="299"/>
              <w:gridCol w:w="299"/>
              <w:gridCol w:w="299"/>
              <w:gridCol w:w="299"/>
            </w:tblGrid>
            <w:tr>
              <w:trPr/>
              <w:tc>
                <w:tcPr>
                  <w:tcW w:w="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textAlignment w:val="baseline"/>
                    <w:rPr>
                      <w:bdr w:val="none"/>
                      <w:lang w:eastAsia="ru-RU"/>
                      <w:rFonts w:eastAsia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textAlignment w:val="baseline"/>
                    <w:rPr>
                      <w:bdr w:val="none"/>
                      <w:lang w:eastAsia="ru-RU"/>
                      <w:rFonts w:eastAsia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textAlignment w:val="baseline"/>
                    <w:rPr>
                      <w:bdr w:val="none"/>
                      <w:lang w:eastAsia="ru-RU"/>
                      <w:rFonts w:eastAsia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textAlignment w:val="baseline"/>
                    <w:rPr>
                      <w:bdr w:val="none"/>
                      <w:lang w:eastAsia="ru-RU"/>
                      <w:rFonts w:eastAsia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textAlignment w:val="baseline"/>
                    <w:rPr>
                      <w:bdr w:val="none"/>
                      <w:lang w:eastAsia="ru-RU"/>
                      <w:rFonts w:eastAsia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textAlignment w:val="baseline"/>
                    <w:rPr>
                      <w:bdr w:val="none"/>
                      <w:lang w:eastAsia="ru-RU"/>
                      <w:rFonts w:eastAsia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textAlignment w:val="baseline"/>
                    <w:rPr>
                      <w:bdr w:val="none"/>
                      <w:lang w:eastAsia="ru-RU"/>
                      <w:rFonts w:eastAsia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textAlignment w:val="baseline"/>
                    <w:rPr>
                      <w:bdr w:val="none"/>
                      <w:lang w:eastAsia="ru-RU"/>
                      <w:rFonts w:eastAsia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textAlignment w:val="baseline"/>
                    <w:rPr>
                      <w:bdr w:val="none"/>
                      <w:lang w:eastAsia="ru-RU"/>
                      <w:rFonts w:eastAsia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textAlignment w:val="baseline"/>
                    <w:rPr>
                      <w:bdr w:val="none"/>
                      <w:lang w:eastAsia="ru-RU"/>
                      <w:rFonts w:eastAsia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textAlignment w:val="baseline"/>
                    <w:rPr>
                      <w:bdr w:val="none"/>
                      <w:lang w:eastAsia="ru-RU"/>
                      <w:rFonts w:eastAsia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textAlignment w:val="baseline"/>
                    <w:rPr>
                      <w:bdr w:val="none"/>
                      <w:lang w:eastAsia="ru-RU"/>
                      <w:rFonts w:eastAsia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textAlignment w:val="baseline"/>
                    <w:rPr>
                      <w:bdr w:val="none"/>
                      <w:lang w:eastAsia="ru-RU"/>
                      <w:rFonts w:eastAsia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textAlignment w:val="baseline"/>
                    <w:rPr>
                      <w:bdr w:val="none"/>
                      <w:lang w:eastAsia="ru-RU"/>
                      <w:rFonts w:eastAsia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>
            <w:pPr>
              <w:spacing w:after="0"/>
              <w:textAlignment w:val="baseline"/>
              <w:rPr>
                <w:bdr w:val="none"/>
                <w:lang w:eastAsia="ru-RU"/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>
            <w:pPr>
              <w:spacing w:after="0"/>
              <w:textAlignment w:val="baseline"/>
              <w:rPr>
                <w:bdr w:val="none"/>
                <w:lang w:eastAsia="ru-RU"/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bdr w:val="none"/>
                <w:lang w:eastAsia="ru-RU"/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Входящий №</w:t>
            </w:r>
            <w:r>
              <w:rPr>
                <w:bdr w:val="none"/>
                <w:lang w:eastAsia="ru-RU"/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_________________ </w:t>
            </w:r>
          </w:p>
          <w:p>
            <w:pPr>
              <w:spacing w:after="0"/>
              <w:textAlignment w:val="baseline"/>
              <w:rPr>
                <w:bdr w:val="none"/>
                <w:lang w:eastAsia="ru-RU"/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bdr w:val="none"/>
                <w:lang w:eastAsia="ru-RU"/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>
            <w:pPr>
              <w:spacing w:after="0"/>
              <w:textAlignment w:val="baseline"/>
              <w:rPr>
                <w:bdr w:val="none"/>
                <w:lang w:eastAsia="ru-RU"/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bdr w:val="none"/>
                <w:lang w:eastAsia="ru-RU"/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 «____» ________________ 2021 г. </w:t>
            </w:r>
          </w:p>
          <w:p>
            <w:pPr>
              <w:spacing w:after="0"/>
              <w:textAlignment w:val="baseline"/>
              <w:rPr>
                <w:bdr w:val="none"/>
                <w:lang w:eastAsia="ru-RU"/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bdr w:val="none"/>
                <w:lang w:eastAsia="ru-RU"/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>
            <w:pPr>
              <w:spacing w:after="0"/>
              <w:textAlignment w:val="baseline"/>
              <w:rPr>
                <w:bdr w:val="none"/>
                <w:lang w:eastAsia="ru-RU"/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bdr w:val="none"/>
                <w:lang w:eastAsia="ru-RU"/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>
            <w:pPr>
              <w:spacing w:after="0"/>
              <w:textAlignment w:val="baseline"/>
              <w:rPr>
                <w:bdr w:val="none"/>
                <w:lang w:eastAsia="ru-RU"/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bdr w:val="none"/>
                <w:lang w:eastAsia="ru-RU"/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>
            <w:pPr>
              <w:spacing w:after="0"/>
              <w:textAlignment w:val="baseline"/>
              <w:rPr>
                <w:bdr w:val="none"/>
                <w:lang w:eastAsia="ru-RU"/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>
            <w:pPr>
              <w:spacing w:after="0"/>
              <w:textAlignment w:val="baseline"/>
              <w:rPr>
                <w:bdr w:val="none"/>
                <w:lang w:eastAsia="ru-RU"/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>
            <w:pPr>
              <w:spacing w:after="0"/>
              <w:textAlignment w:val="baseline"/>
              <w:rPr>
                <w:bdr w:val="none"/>
                <w:lang w:eastAsia="ru-RU"/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bdr w:val="none"/>
                <w:lang w:eastAsia="ru-RU"/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</w:t>
            </w:r>
          </w:p>
        </w:tc>
        <w:tc>
          <w:tcPr>
            <w:tcW w:w="5909" w:type="dxa"/>
          </w:tcPr>
          <w:p>
            <w:pPr>
              <w:spacing w:after="0"/>
              <w:textAlignment w:val="baseline"/>
              <w:rPr>
                <w:bdr w:val="none"/>
                <w:lang w:eastAsia="ru-RU"/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>
            <w:pPr>
              <w:spacing w:after="0"/>
              <w:textAlignment w:val="baseline"/>
              <w:rPr>
                <w:bdr w:val="none"/>
                <w:lang w:eastAsia="ru-RU"/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bdr w:val="none"/>
                <w:lang w:eastAsia="ru-RU"/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Президенту  </w:t>
            </w:r>
          </w:p>
          <w:p>
            <w:pPr>
              <w:tabs>
                <w:tab w:val="left" w:pos="3795"/>
              </w:tabs>
              <w:spacing w:after="0"/>
              <w:textAlignment w:val="baseline"/>
              <w:rPr>
                <w:bdr w:val="none"/>
                <w:lang w:eastAsia="ru-RU"/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bdr w:val="none"/>
                <w:lang w:eastAsia="ru-RU"/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Фонда развития культуры, поддержки детского творчества и помощи детям, нуждающимся в лечении и реабилитации «Подари добро детям»</w:t>
            </w:r>
            <w:r>
              <w:rPr>
                <w:bdr w:val="none"/>
                <w:lang w:eastAsia="ru-RU"/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>
            <w:pPr>
              <w:spacing w:after="0"/>
              <w:textAlignment w:val="baseline"/>
              <w:rPr>
                <w:bdr w:val="none"/>
                <w:lang w:eastAsia="ru-RU"/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bdr w:val="none"/>
                <w:lang w:eastAsia="ru-RU"/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Алексеенко Наталье Владимировне </w:t>
            </w:r>
          </w:p>
          <w:p>
            <w:pPr>
              <w:spacing w:after="0"/>
              <w:textAlignment w:val="baseline"/>
              <w:rPr>
                <w:bdr w:val="none"/>
                <w:lang w:eastAsia="ru-RU"/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bdr w:val="none"/>
                <w:lang w:eastAsia="ru-RU"/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>
            <w:pPr>
              <w:spacing w:after="0"/>
              <w:textAlignment w:val="baseline"/>
              <w:rPr>
                <w:bdr w:val="none"/>
                <w:lang w:eastAsia="ru-RU"/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bdr w:val="none"/>
                <w:lang w:eastAsia="ru-RU"/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 _________________________________________</w:t>
            </w:r>
          </w:p>
          <w:p>
            <w:pPr>
              <w:spacing w:after="0"/>
              <w:textAlignment w:val="baseline"/>
              <w:rPr>
                <w:bdr w:val="none"/>
                <w:lang w:eastAsia="ru-RU"/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bdr w:val="none"/>
                <w:lang w:eastAsia="ru-RU"/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                                         (Ф.И.О. полностью)</w:t>
            </w:r>
          </w:p>
          <w:p>
            <w:pPr>
              <w:spacing w:after="0"/>
              <w:textAlignment w:val="baseline"/>
              <w:rPr>
                <w:bdr w:val="none"/>
                <w:lang w:eastAsia="ru-RU"/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bdr w:val="none"/>
                <w:lang w:eastAsia="ru-RU"/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____________________________________________</w:t>
            </w:r>
          </w:p>
          <w:p>
            <w:pPr>
              <w:spacing w:after="0"/>
              <w:textAlignment w:val="baseline"/>
              <w:rPr>
                <w:bdr w:val="none"/>
                <w:lang w:eastAsia="ru-RU"/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>
            <w:pPr>
              <w:spacing w:after="0"/>
              <w:textAlignment w:val="baseline"/>
              <w:rPr>
                <w:bdr w:val="none"/>
                <w:lang w:eastAsia="ru-RU"/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bdr w:val="none"/>
                <w:lang w:eastAsia="ru-RU"/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____________________________________________</w:t>
            </w:r>
          </w:p>
          <w:p>
            <w:pPr>
              <w:spacing w:after="0"/>
              <w:textAlignment w:val="baseline"/>
              <w:rPr>
                <w:bdr w:val="none"/>
                <w:lang w:eastAsia="ru-RU"/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>
            <w:pPr>
              <w:spacing w:after="0"/>
              <w:textAlignment w:val="baseline"/>
              <w:rPr>
                <w:bdr w:val="none"/>
                <w:lang w:eastAsia="ru-RU"/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>
            <w:pPr>
              <w:spacing w:after="0"/>
              <w:textAlignment w:val="baseline"/>
              <w:rPr>
                <w:bdr w:val="none"/>
                <w:lang w:eastAsia="ru-RU"/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bdr w:val="none"/>
                <w:lang w:eastAsia="ru-RU"/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</w:tbl>
    <w:p>
      <w:pPr>
        <w:jc w:val="center"/>
        <w:spacing w:after="0"/>
        <w:rPr>
          <w:bdr w:val="none"/>
          <w:lang w:eastAsia="ru-RU"/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bdr w:val="none"/>
          <w:lang w:eastAsia="ru-RU"/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Заявка на участие  </w:t>
      </w:r>
    </w:p>
    <w:p>
      <w:pPr>
        <w:keepNext/>
        <w:keepLines/>
        <w:outlineLvl w:val="0"/>
        <w:jc w:val="center"/>
        <w:spacing w:after="0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>
        <w:rPr>
          <w:bdr w:val="none"/>
          <w:lang w:eastAsia="ru-RU"/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в </w:t>
      </w:r>
      <w:r>
        <w:rPr>
          <w:rFonts w:ascii="Times New Roman" w:eastAsia="Calibri" w:hAnsi="Times New Roman" w:cs="Times New Roman"/>
          <w:b/>
          <w:color w:val="000000"/>
          <w:sz w:val="26"/>
          <w:szCs w:val="26"/>
        </w:rPr>
        <w:t>I Всероссийском онлайн – фестивале книги  «Читающая Россия»</w:t>
      </w:r>
    </w:p>
    <w:p>
      <w:pPr>
        <w:jc w:val="center"/>
        <w:spacing w:after="0"/>
        <w:rPr>
          <w:bdr w:val="none"/>
          <w:lang w:eastAsia="ru-RU"/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>
      <w:pPr>
        <w:jc w:val="both"/>
        <w:spacing w:after="0"/>
        <w:rPr>
          <w:bdr w:val="none"/>
          <w:lang w:eastAsia="ru-RU"/>
          <w:rFonts w:ascii="Times New Roman" w:eastAsia="Arial Unicode MS" w:hAnsi="Times New Roman" w:cs="Times New Roman"/>
          <w:color w:val="000000"/>
          <w:sz w:val="26"/>
          <w:szCs w:val="26"/>
        </w:rPr>
      </w:pPr>
      <w:r>
        <w:rPr>
          <w:bdr w:val="none"/>
          <w:lang w:eastAsia="ru-RU"/>
          <w:rFonts w:ascii="Times New Roman" w:eastAsia="Arial Unicode MS" w:hAnsi="Times New Roman" w:cs="Times New Roman"/>
          <w:color w:val="000000"/>
          <w:sz w:val="26"/>
          <w:szCs w:val="26"/>
        </w:rPr>
        <w:t>Ф.И.О. участника ________________________________________________________</w:t>
      </w:r>
    </w:p>
    <w:p>
      <w:pPr>
        <w:jc w:val="both"/>
        <w:spacing w:after="0"/>
        <w:rPr>
          <w:bdr w:val="none"/>
          <w:lang w:eastAsia="ru-RU"/>
          <w:rFonts w:ascii="Times New Roman" w:eastAsia="Arial Unicode MS" w:hAnsi="Times New Roman" w:cs="Times New Roman"/>
          <w:color w:val="000000"/>
          <w:sz w:val="26"/>
          <w:szCs w:val="26"/>
        </w:rPr>
      </w:pPr>
    </w:p>
    <w:p>
      <w:pPr>
        <w:jc w:val="both"/>
        <w:spacing w:after="0"/>
        <w:rPr>
          <w:bdr w:val="none"/>
          <w:lang w:eastAsia="ru-RU"/>
          <w:rFonts w:ascii="Times New Roman" w:eastAsia="Arial Unicode MS" w:hAnsi="Times New Roman" w:cs="Times New Roman"/>
          <w:color w:val="000000"/>
          <w:sz w:val="26"/>
          <w:szCs w:val="26"/>
        </w:rPr>
      </w:pPr>
      <w:r>
        <w:rPr>
          <w:bdr w:val="none"/>
          <w:lang w:eastAsia="ru-RU"/>
          <w:rFonts w:ascii="Times New Roman" w:eastAsia="Arial Unicode MS" w:hAnsi="Times New Roman" w:cs="Times New Roman"/>
          <w:color w:val="000000"/>
          <w:sz w:val="26"/>
          <w:szCs w:val="26"/>
        </w:rPr>
        <w:t>____________________________________________________________________</w:t>
      </w:r>
    </w:p>
    <w:p>
      <w:pPr>
        <w:jc w:val="both"/>
        <w:spacing w:after="0"/>
        <w:rPr>
          <w:bdr w:val="none"/>
          <w:lang w:eastAsia="ru-RU"/>
          <w:rFonts w:ascii="Times New Roman" w:eastAsia="Arial Unicode MS" w:hAnsi="Times New Roman" w:cs="Times New Roman"/>
          <w:color w:val="000000"/>
          <w:sz w:val="26"/>
          <w:szCs w:val="26"/>
        </w:rPr>
      </w:pPr>
    </w:p>
    <w:p>
      <w:pPr>
        <w:jc w:val="both"/>
        <w:spacing w:after="0"/>
        <w:rPr>
          <w:bdr w:val="none"/>
          <w:lang w:eastAsia="ru-RU"/>
          <w:rFonts w:ascii="Times New Roman" w:eastAsia="Arial Unicode MS" w:hAnsi="Times New Roman" w:cs="Times New Roman"/>
          <w:color w:val="000000"/>
          <w:sz w:val="26"/>
          <w:szCs w:val="26"/>
        </w:rPr>
      </w:pPr>
    </w:p>
    <w:p>
      <w:pPr>
        <w:jc w:val="both"/>
        <w:spacing w:after="0"/>
        <w:rPr>
          <w:bdr w:val="none"/>
          <w:lang w:eastAsia="ru-RU"/>
          <w:rFonts w:ascii="Times New Roman" w:eastAsia="Arial Unicode MS" w:hAnsi="Times New Roman" w:cs="Times New Roman"/>
          <w:color w:val="000000"/>
          <w:sz w:val="26"/>
          <w:szCs w:val="26"/>
        </w:rPr>
      </w:pPr>
      <w:r>
        <w:rPr>
          <w:bdr w:val="none"/>
          <w:lang w:eastAsia="ru-RU"/>
          <w:rFonts w:ascii="Times New Roman" w:eastAsia="Arial Unicode MS" w:hAnsi="Times New Roman" w:cs="Times New Roman"/>
          <w:color w:val="000000"/>
          <w:sz w:val="26"/>
          <w:szCs w:val="26"/>
        </w:rPr>
        <w:t>Возраст ________________________________________________________________</w:t>
      </w:r>
    </w:p>
    <w:p>
      <w:pPr>
        <w:jc w:val="both"/>
        <w:spacing w:after="0"/>
        <w:rPr>
          <w:bdr w:val="none"/>
          <w:lang w:eastAsia="ru-RU"/>
          <w:rFonts w:ascii="Times New Roman" w:eastAsia="Arial Unicode MS" w:hAnsi="Times New Roman" w:cs="Times New Roman"/>
          <w:color w:val="000000"/>
          <w:sz w:val="26"/>
          <w:szCs w:val="26"/>
        </w:rPr>
      </w:pPr>
    </w:p>
    <w:p>
      <w:pPr>
        <w:jc w:val="both"/>
        <w:spacing w:after="0"/>
        <w:rPr>
          <w:bdr w:val="none"/>
          <w:lang w:eastAsia="ru-RU"/>
          <w:rFonts w:ascii="Times New Roman" w:eastAsia="Arial Unicode MS" w:hAnsi="Times New Roman" w:cs="Times New Roman"/>
          <w:color w:val="000000"/>
          <w:sz w:val="26"/>
          <w:szCs w:val="26"/>
        </w:rPr>
      </w:pPr>
      <w:r>
        <w:rPr>
          <w:bdr w:val="none"/>
          <w:lang w:eastAsia="ru-RU"/>
          <w:rFonts w:ascii="Times New Roman" w:eastAsia="Arial Unicode MS" w:hAnsi="Times New Roman" w:cs="Times New Roman"/>
          <w:color w:val="000000"/>
          <w:sz w:val="26"/>
          <w:szCs w:val="26"/>
          <w:rtl w:val="off"/>
        </w:rPr>
        <w:t>Адрес проживания _____________________</w:t>
      </w:r>
      <w:r>
        <w:rPr>
          <w:bdr w:val="none"/>
          <w:lang w:eastAsia="ru-RU"/>
          <w:rFonts w:ascii="Times New Roman" w:eastAsia="Arial Unicode MS" w:hAnsi="Times New Roman" w:cs="Times New Roman"/>
          <w:color w:val="000000"/>
          <w:sz w:val="26"/>
          <w:szCs w:val="26"/>
        </w:rPr>
        <w:t>__________________________________</w:t>
      </w:r>
    </w:p>
    <w:p>
      <w:pPr>
        <w:jc w:val="both"/>
        <w:spacing w:after="0"/>
        <w:rPr>
          <w:bdr w:val="none"/>
          <w:lang w:eastAsia="ru-RU"/>
          <w:rFonts w:ascii="Times New Roman" w:eastAsia="Arial Unicode MS" w:hAnsi="Times New Roman" w:cs="Times New Roman"/>
          <w:color w:val="000000"/>
          <w:sz w:val="26"/>
          <w:szCs w:val="26"/>
        </w:rPr>
      </w:pPr>
    </w:p>
    <w:p>
      <w:pPr>
        <w:jc w:val="both"/>
        <w:spacing w:after="0"/>
        <w:rPr>
          <w:bdr w:val="none"/>
          <w:lang w:eastAsia="ru-RU"/>
          <w:rFonts w:ascii="Times New Roman" w:eastAsia="Arial Unicode MS" w:hAnsi="Times New Roman" w:cs="Times New Roman"/>
          <w:color w:val="000000"/>
          <w:sz w:val="26"/>
          <w:szCs w:val="26"/>
        </w:rPr>
      </w:pPr>
      <w:r>
        <w:rPr>
          <w:bdr w:val="none"/>
          <w:lang w:eastAsia="ru-RU"/>
          <w:rFonts w:ascii="Times New Roman" w:eastAsia="Arial Unicode MS" w:hAnsi="Times New Roman" w:cs="Times New Roman"/>
          <w:color w:val="000000"/>
          <w:sz w:val="26"/>
          <w:szCs w:val="26"/>
        </w:rPr>
        <w:t>_______________________________________________________________________</w:t>
      </w:r>
    </w:p>
    <w:p>
      <w:pPr>
        <w:jc w:val="both"/>
        <w:spacing w:after="0"/>
        <w:rPr>
          <w:bdr w:val="none"/>
          <w:lang w:eastAsia="ru-RU"/>
          <w:rFonts w:ascii="Times New Roman" w:eastAsia="Arial Unicode MS" w:hAnsi="Times New Roman" w:cs="Times New Roman"/>
          <w:color w:val="000000"/>
          <w:sz w:val="26"/>
          <w:szCs w:val="26"/>
        </w:rPr>
      </w:pPr>
    </w:p>
    <w:p>
      <w:pPr>
        <w:jc w:val="both"/>
        <w:spacing w:after="0"/>
        <w:rPr>
          <w:bdr w:val="none"/>
          <w:lang w:eastAsia="ru-RU"/>
          <w:rFonts w:ascii="Times New Roman" w:eastAsia="Arial Unicode MS" w:hAnsi="Times New Roman" w:cs="Times New Roman"/>
          <w:color w:val="000000"/>
          <w:sz w:val="26"/>
          <w:szCs w:val="26"/>
        </w:rPr>
      </w:pPr>
      <w:r>
        <w:rPr>
          <w:bdr w:val="none"/>
          <w:lang w:eastAsia="ru-RU"/>
          <w:rFonts w:ascii="Times New Roman" w:eastAsia="Arial Unicode MS" w:hAnsi="Times New Roman" w:cs="Times New Roman"/>
          <w:color w:val="000000"/>
          <w:sz w:val="26"/>
          <w:szCs w:val="26"/>
        </w:rPr>
        <w:t>_______________________________________________________________________</w:t>
      </w:r>
    </w:p>
    <w:p>
      <w:pPr>
        <w:jc w:val="both"/>
        <w:spacing w:after="0"/>
        <w:rPr>
          <w:bdr w:val="none"/>
          <w:lang w:eastAsia="ru-RU"/>
          <w:rFonts w:ascii="Times New Roman" w:eastAsia="Arial Unicode MS" w:hAnsi="Times New Roman" w:cs="Times New Roman"/>
          <w:color w:val="000000"/>
          <w:sz w:val="26"/>
          <w:szCs w:val="26"/>
        </w:rPr>
      </w:pPr>
    </w:p>
    <w:p>
      <w:pPr>
        <w:jc w:val="both"/>
        <w:spacing w:after="0"/>
        <w:rPr>
          <w:bdr w:val="none"/>
          <w:lang w:eastAsia="ru-RU"/>
          <w:rFonts w:ascii="Times New Roman" w:eastAsia="Arial Unicode MS" w:hAnsi="Times New Roman" w:cs="Times New Roman"/>
          <w:color w:val="000000"/>
          <w:sz w:val="26"/>
          <w:szCs w:val="26"/>
        </w:rPr>
      </w:pPr>
      <w:r>
        <w:rPr>
          <w:bdr w:val="none"/>
          <w:lang w:eastAsia="ru-RU"/>
          <w:rFonts w:ascii="Times New Roman" w:eastAsia="Arial Unicode MS" w:hAnsi="Times New Roman" w:cs="Times New Roman"/>
          <w:color w:val="000000"/>
          <w:sz w:val="26"/>
          <w:szCs w:val="26"/>
        </w:rPr>
        <w:t>Адрес электронной почты _________________________________________________</w:t>
      </w:r>
    </w:p>
    <w:p>
      <w:pPr>
        <w:jc w:val="both"/>
        <w:spacing w:after="0"/>
        <w:rPr>
          <w:bdr w:val="none"/>
          <w:lang w:eastAsia="ru-RU"/>
          <w:rFonts w:ascii="Times New Roman" w:eastAsia="Arial Unicode MS" w:hAnsi="Times New Roman" w:cs="Times New Roman"/>
          <w:color w:val="000000"/>
          <w:sz w:val="26"/>
          <w:szCs w:val="26"/>
        </w:rPr>
      </w:pPr>
    </w:p>
    <w:p>
      <w:pPr>
        <w:jc w:val="both"/>
        <w:spacing w:after="0"/>
        <w:rPr>
          <w:bdr w:val="none"/>
          <w:lang w:eastAsia="ru-RU"/>
          <w:rFonts w:ascii="Times New Roman" w:eastAsia="Arial Unicode MS" w:hAnsi="Times New Roman" w:cs="Times New Roman"/>
          <w:color w:val="000000"/>
          <w:sz w:val="26"/>
          <w:szCs w:val="26"/>
        </w:rPr>
      </w:pPr>
    </w:p>
    <w:p>
      <w:pPr>
        <w:jc w:val="both"/>
        <w:spacing w:after="0"/>
        <w:rPr>
          <w:bdr w:val="none"/>
          <w:lang w:eastAsia="ru-RU"/>
          <w:rFonts w:ascii="Times New Roman" w:eastAsia="Arial Unicode MS" w:hAnsi="Times New Roman" w:cs="Times New Roman"/>
          <w:color w:val="000000"/>
          <w:sz w:val="26"/>
          <w:szCs w:val="26"/>
        </w:rPr>
      </w:pPr>
      <w:r>
        <w:rPr>
          <w:bdr w:val="none"/>
          <w:lang w:eastAsia="ru-RU"/>
          <w:rFonts w:ascii="Times New Roman" w:eastAsia="Arial Unicode MS" w:hAnsi="Times New Roman" w:cs="Times New Roman"/>
          <w:color w:val="000000"/>
          <w:sz w:val="26"/>
          <w:szCs w:val="26"/>
        </w:rPr>
        <w:t>Контактный телефон _____________________________________________________</w:t>
      </w:r>
    </w:p>
    <w:p>
      <w:pPr>
        <w:jc w:val="both"/>
        <w:spacing w:after="0"/>
        <w:rPr>
          <w:bdr w:val="none"/>
          <w:lang w:eastAsia="ru-RU"/>
          <w:rFonts w:ascii="Times New Roman" w:eastAsia="Arial Unicode MS" w:hAnsi="Times New Roman" w:cs="Times New Roman"/>
          <w:color w:val="000000"/>
          <w:sz w:val="26"/>
          <w:szCs w:val="26"/>
          <w:rtl w:val="off"/>
        </w:rPr>
      </w:pPr>
    </w:p>
    <w:p>
      <w:pPr>
        <w:jc w:val="both"/>
        <w:spacing w:after="0"/>
        <w:rPr>
          <w:bdr w:val="none"/>
          <w:lang w:eastAsia="ru-RU"/>
          <w:rFonts w:ascii="Times New Roman" w:eastAsia="Arial Unicode MS" w:hAnsi="Times New Roman" w:cs="Times New Roman"/>
          <w:color w:val="000000"/>
          <w:sz w:val="26"/>
          <w:szCs w:val="26"/>
        </w:rPr>
      </w:pPr>
    </w:p>
    <w:p>
      <w:pPr>
        <w:jc w:val="both"/>
        <w:spacing w:after="0"/>
        <w:textAlignment w:val="baseline"/>
        <w:rPr>
          <w:bdr w:val="none"/>
          <w:lang w:eastAsia="ru-RU"/>
          <w:rFonts w:ascii="Times New Roman" w:eastAsia="Arial Unicode MS" w:hAnsi="Times New Roman" w:cs="Times New Roman"/>
          <w:color w:val="000000"/>
          <w:sz w:val="26"/>
          <w:szCs w:val="26"/>
        </w:rPr>
      </w:pPr>
      <w:r>
        <w:rPr>
          <w:bdr w:val="none"/>
          <w:lang w:eastAsia="ru-RU"/>
          <w:rFonts w:ascii="Times New Roman" w:eastAsia="Arial Unicode MS" w:hAnsi="Times New Roman" w:cs="Times New Roman"/>
          <w:color w:val="000000"/>
          <w:sz w:val="26"/>
          <w:szCs w:val="26"/>
        </w:rPr>
        <w:t>«___» _____________ 2021 г.  _______________________     ___________________</w:t>
      </w:r>
    </w:p>
    <w:p>
      <w:pPr>
        <w:jc w:val="both"/>
        <w:spacing w:after="0"/>
        <w:textAlignment w:val="baseline"/>
        <w:rPr>
          <w:bdr w:val="none"/>
          <w:lang w:eastAsia="ru-RU"/>
          <w:rFonts w:ascii="Times New Roman" w:eastAsia="맑은 고딕" w:hAnsi="Times New Roman" w:cs="Times New Roman"/>
          <w:color w:val="000000"/>
          <w:sz w:val="16"/>
          <w:szCs w:val="16"/>
        </w:rPr>
      </w:pPr>
      <w:r>
        <w:rPr>
          <w:bdr w:val="none"/>
          <w:lang w:eastAsia="ru-RU"/>
          <w:rFonts w:ascii="Times New Roman" w:eastAsia="Arial Unicode MS" w:hAnsi="Times New Roman" w:cs="Times New Roman"/>
          <w:color w:val="000000"/>
          <w:sz w:val="26"/>
          <w:szCs w:val="26"/>
        </w:rPr>
        <w:t xml:space="preserve">                                                                        </w:t>
      </w:r>
      <w:r>
        <w:rPr>
          <w:bdr w:val="none"/>
          <w:lang w:eastAsia="ru-RU"/>
          <w:rFonts w:ascii="Times New Roman" w:eastAsia="Arial Unicode MS" w:hAnsi="Times New Roman" w:cs="Times New Roman"/>
          <w:color w:val="000000"/>
          <w:sz w:val="16"/>
          <w:szCs w:val="16"/>
        </w:rPr>
        <w:t>подпись                                              расшифровка подписи </w:t>
      </w:r>
    </w:p>
    <w:p>
      <w:pPr>
        <w:jc w:val="both"/>
        <w:spacing w:after="0"/>
        <w:rPr>
          <w:bdr w:val="none"/>
          <w:lang w:eastAsia="ru-RU"/>
          <w:rFonts w:ascii="Times New Roman" w:eastAsia="Arial Unicode MS" w:hAnsi="Times New Roman" w:cs="Times New Roman"/>
          <w:color w:val="000000"/>
          <w:sz w:val="26"/>
          <w:szCs w:val="26"/>
        </w:rPr>
      </w:pPr>
    </w:p>
    <w:p>
      <w:pPr>
        <w:jc w:val="both"/>
        <w:spacing w:after="0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sectPr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false"/>
    <w:sig w:usb0="E0002EFF" w:usb1="C000785B" w:usb2="00000009" w:usb3="00000001" w:csb0="400001FF" w:csb1="FFFF0000"/>
  </w:font>
  <w:font w:name="BiauKai">
    <w:panose1 w:val="02010601000101010101"/>
    <w:family w:val="roman"/>
    <w:charset w:val="00"/>
    <w:notTrueType w:val="false"/>
    <w:sig w:usb0="00000001" w:usb1="00000001" w:usb2="00000001" w:usb3="00000001" w:csb0="00000001" w:csb1="00000001"/>
  </w:font>
  <w:font w:name="Calibri">
    <w:panose1 w:val="020F0502020204030204"/>
    <w:family w:val="swiss"/>
    <w:charset w:val="cc"/>
    <w:notTrueType w:val="false"/>
    <w:sig w:usb0="E4002EFF" w:usb1="C000247B" w:usb2="00000009" w:usb3="00000001" w:csb0="200001FF" w:csb1="00000001"/>
  </w:font>
  <w:font w:name="Arial Unicode MS">
    <w:panose1 w:val="020B0604020202020204"/>
    <w:family w:val="swiss"/>
    <w:charset w:val="80"/>
    <w:notTrueType w:val="false"/>
    <w:sig w:usb0="FFFFFFFF" w:usb1="E9FFFFFF" w:usb2="0000003F" w:usb3="00000001" w:csb0="603F01FF" w:csb1="FFFF0000"/>
  </w:font>
  <w:font w:name="맑은 고딕">
    <w:panose1 w:val="020B0503020000020004"/>
    <w:family w:val="swiss"/>
    <w:charset w:val="81"/>
    <w:notTrueType w:val="false"/>
    <w:sig w:usb0="9000002F" w:usb1="29D77CFB" w:usb2="00000012" w:usb3="00000001" w:csb0="00080001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mirrorMargins/>
  <w:bordersDontSurroundHeader/>
  <w:bordersDontSurroundFooter/>
  <w:hideGrammaticalErrors/>
  <w:proofState w:spelling="clean" w:grammar="clean"/>
  <w:defaultTabStop w:val="708"/>
  <w:autoHyphenation/>
  <w:drawingGridHorizontalSpacing w:val="1000"/>
  <w:drawingGridVerticalSpacing w:val="1000"/>
  <w:displayHorizontalDrawingGridEvery w:val="1"/>
  <w:displayVerticalDrawingGridEvery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table" w:styleId="afffff1">
    <w:name w:val="Table Grid"/>
    <w:basedOn w:val="a3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Победкина</dc:creator>
  <cp:keywords/>
  <dc:description/>
  <cp:lastModifiedBy/>
  <cp:revision>1</cp:revision>
  <dcterms:created xsi:type="dcterms:W3CDTF">2021-07-07T12:31:00Z</dcterms:created>
  <dcterms:modified xsi:type="dcterms:W3CDTF">2021-07-19T09:10:47Z</dcterms:modified>
  <cp:lastPrinted>2021-07-16T18:45:26Z</cp:lastPrinted>
  <cp:version>0900.0100.01</cp:version>
</cp:coreProperties>
</file>